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9" w:rsidRPr="00951D79" w:rsidRDefault="00951D79" w:rsidP="00951D79">
      <w:pPr>
        <w:pStyle w:val="Encabezado"/>
        <w:tabs>
          <w:tab w:val="clear" w:pos="4320"/>
          <w:tab w:val="center" w:pos="4395"/>
        </w:tabs>
        <w:ind w:firstLine="3600"/>
        <w:rPr>
          <w:sz w:val="16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-111760</wp:posOffset>
            </wp:positionV>
            <wp:extent cx="1854200" cy="469900"/>
            <wp:effectExtent l="0" t="0" r="0" b="6350"/>
            <wp:wrapThrough wrapText="bothSides">
              <wp:wrapPolygon edited="0">
                <wp:start x="0" y="0"/>
                <wp:lineTo x="0" y="21016"/>
                <wp:lineTo x="21304" y="21016"/>
                <wp:lineTo x="21304" y="0"/>
                <wp:lineTo x="0" y="0"/>
              </wp:wrapPolygon>
            </wp:wrapThrough>
            <wp:docPr id="2" name="Imagen 2" descr="LIU H leaf logo ® RGB Leaf black type 72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U H leaf logo ® RGB Leaf black type 72 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414">
        <w:rPr>
          <w:sz w:val="16"/>
          <w:lang w:val="es-MX"/>
        </w:rPr>
        <w:t xml:space="preserve">Av. Antonio </w:t>
      </w:r>
      <w:proofErr w:type="spellStart"/>
      <w:r w:rsidRPr="00FE6414">
        <w:rPr>
          <w:sz w:val="16"/>
          <w:lang w:val="es-MX"/>
        </w:rPr>
        <w:t>Dovali</w:t>
      </w:r>
      <w:proofErr w:type="spellEnd"/>
      <w:r w:rsidRPr="00FE6414">
        <w:rPr>
          <w:sz w:val="16"/>
          <w:lang w:val="es-MX"/>
        </w:rPr>
        <w:t xml:space="preserve"> Jaime No. 70 </w:t>
      </w:r>
      <w:r w:rsidRPr="00FE6414">
        <w:rPr>
          <w:sz w:val="16"/>
          <w:lang w:val="es-MX"/>
        </w:rPr>
        <w:tab/>
      </w:r>
    </w:p>
    <w:p w:rsidR="00951D79" w:rsidRPr="00FE6414" w:rsidRDefault="00951D79" w:rsidP="00951D79">
      <w:pPr>
        <w:pStyle w:val="Encabezado"/>
        <w:tabs>
          <w:tab w:val="clear" w:pos="4320"/>
          <w:tab w:val="center" w:pos="4395"/>
        </w:tabs>
        <w:rPr>
          <w:sz w:val="16"/>
          <w:lang w:val="es-MX"/>
        </w:rPr>
      </w:pPr>
      <w:r w:rsidRPr="00951D79">
        <w:rPr>
          <w:sz w:val="16"/>
          <w:lang w:val="es-MX"/>
        </w:rPr>
        <w:tab/>
      </w:r>
      <w:r w:rsidRPr="00FE6414">
        <w:rPr>
          <w:sz w:val="16"/>
          <w:lang w:val="es-MX"/>
        </w:rPr>
        <w:t>Complejo Samara Piso 13, Torre D</w:t>
      </w:r>
      <w:r w:rsidRPr="00FE6414">
        <w:rPr>
          <w:sz w:val="16"/>
          <w:lang w:val="es-MX"/>
        </w:rPr>
        <w:tab/>
      </w:r>
      <w:r w:rsidRPr="00FE6414">
        <w:rPr>
          <w:sz w:val="16"/>
          <w:lang w:val="es-MX"/>
        </w:rPr>
        <w:tab/>
        <w:t xml:space="preserve"> </w:t>
      </w:r>
    </w:p>
    <w:p w:rsidR="00951D79" w:rsidRPr="00FE6414" w:rsidRDefault="00951D79" w:rsidP="00951D79">
      <w:pPr>
        <w:pStyle w:val="Encabezado"/>
        <w:tabs>
          <w:tab w:val="clear" w:pos="4320"/>
          <w:tab w:val="center" w:pos="4395"/>
        </w:tabs>
        <w:rPr>
          <w:sz w:val="16"/>
          <w:lang w:val="es-MX"/>
        </w:rPr>
      </w:pPr>
      <w:r w:rsidRPr="00FE6414">
        <w:rPr>
          <w:sz w:val="16"/>
          <w:lang w:val="es-MX"/>
        </w:rPr>
        <w:tab/>
        <w:t xml:space="preserve">Col. </w:t>
      </w:r>
      <w:proofErr w:type="spellStart"/>
      <w:r w:rsidRPr="00FE6414">
        <w:rPr>
          <w:sz w:val="16"/>
          <w:lang w:val="es-MX"/>
        </w:rPr>
        <w:t>Zedec</w:t>
      </w:r>
      <w:proofErr w:type="spellEnd"/>
      <w:r w:rsidRPr="00FE6414">
        <w:rPr>
          <w:sz w:val="16"/>
          <w:lang w:val="es-MX"/>
        </w:rPr>
        <w:t>, Santa Fe, México, D.F. 01210</w:t>
      </w:r>
    </w:p>
    <w:p w:rsidR="006C0502" w:rsidRPr="005151A6" w:rsidRDefault="006C0502" w:rsidP="00B739BA">
      <w:pPr>
        <w:rPr>
          <w:rFonts w:cstheme="minorHAnsi"/>
          <w:lang w:val="nl-NL"/>
        </w:rPr>
      </w:pPr>
      <w:r w:rsidRPr="006B4785">
        <w:rPr>
          <w:rFonts w:cstheme="minorHAnsi"/>
          <w:noProof/>
          <w:lang w:val="es-MX"/>
        </w:rPr>
        <w:t xml:space="preserve">           </w:t>
      </w:r>
      <w:r w:rsidRPr="006B4785">
        <w:rPr>
          <w:rFonts w:cstheme="minorHAnsi"/>
          <w:lang w:val="es-MX"/>
        </w:rPr>
        <w:tab/>
      </w:r>
      <w:r w:rsidRPr="006B4785">
        <w:rPr>
          <w:rFonts w:cstheme="minorHAnsi"/>
          <w:lang w:val="es-MX"/>
        </w:rPr>
        <w:tab/>
        <w:t xml:space="preserve"> </w:t>
      </w:r>
    </w:p>
    <w:p w:rsidR="006C0502" w:rsidRPr="006B4785" w:rsidRDefault="006C0502" w:rsidP="006C0502">
      <w:pPr>
        <w:spacing w:line="320" w:lineRule="exact"/>
        <w:rPr>
          <w:rFonts w:cstheme="minorHAnsi"/>
          <w:lang w:val="es-MX"/>
        </w:rPr>
      </w:pPr>
      <w:r w:rsidRPr="005151A6">
        <w:rPr>
          <w:rFonts w:cstheme="minorHAnsi"/>
          <w:lang w:val="nl-NL"/>
        </w:rPr>
        <w:tab/>
      </w:r>
      <w:r w:rsidRPr="005151A6">
        <w:rPr>
          <w:rFonts w:cstheme="minorHAnsi"/>
          <w:lang w:val="nl-NL"/>
        </w:rPr>
        <w:tab/>
      </w:r>
      <w:r w:rsidRPr="005151A6">
        <w:rPr>
          <w:rFonts w:cstheme="minorHAnsi"/>
          <w:lang w:val="nl-NL"/>
        </w:rPr>
        <w:tab/>
      </w:r>
      <w:r w:rsidRPr="005151A6">
        <w:rPr>
          <w:rFonts w:cstheme="minorHAnsi"/>
          <w:lang w:val="nl-NL"/>
        </w:rPr>
        <w:tab/>
      </w:r>
      <w:r w:rsidRPr="005151A6">
        <w:rPr>
          <w:rFonts w:cstheme="minorHAnsi"/>
          <w:lang w:val="nl-NL"/>
        </w:rPr>
        <w:tab/>
      </w:r>
      <w:r w:rsidRPr="005151A6">
        <w:rPr>
          <w:rFonts w:cstheme="minorHAnsi"/>
          <w:lang w:val="nl-NL"/>
        </w:rPr>
        <w:tab/>
      </w:r>
      <w:r w:rsidRPr="005151A6">
        <w:rPr>
          <w:rFonts w:cstheme="minorHAnsi"/>
          <w:lang w:val="nl-NL"/>
        </w:rPr>
        <w:tab/>
      </w:r>
      <w:r w:rsidRPr="005151A6">
        <w:rPr>
          <w:rFonts w:cstheme="minorHAnsi"/>
          <w:lang w:val="nl-NL"/>
        </w:rPr>
        <w:tab/>
      </w:r>
      <w:r w:rsidRPr="005151A6">
        <w:rPr>
          <w:rFonts w:cstheme="minorHAnsi"/>
          <w:lang w:val="nl-NL"/>
        </w:rPr>
        <w:tab/>
      </w:r>
    </w:p>
    <w:p w:rsidR="001E07F0" w:rsidRDefault="00B739BA" w:rsidP="007630E2">
      <w:pPr>
        <w:jc w:val="center"/>
        <w:rPr>
          <w:b/>
          <w:sz w:val="32"/>
          <w:lang w:val="es-MX"/>
        </w:rPr>
      </w:pPr>
      <w:r w:rsidRPr="00B739BA">
        <w:rPr>
          <w:b/>
          <w:sz w:val="32"/>
          <w:lang w:val="es-MX"/>
        </w:rPr>
        <w:t>“La educación superior deberá enfocarse en la empleabilidad”</w:t>
      </w:r>
    </w:p>
    <w:p w:rsidR="00B739BA" w:rsidRPr="00B739BA" w:rsidRDefault="00B739BA" w:rsidP="007630E2">
      <w:pPr>
        <w:jc w:val="center"/>
        <w:rPr>
          <w:b/>
          <w:sz w:val="32"/>
          <w:lang w:val="es-MX"/>
        </w:rPr>
      </w:pPr>
    </w:p>
    <w:p w:rsidR="00B739BA" w:rsidRPr="00B739BA" w:rsidRDefault="00B739BA" w:rsidP="00C13CBE">
      <w:pPr>
        <w:pStyle w:val="Prrafodelista"/>
        <w:numPr>
          <w:ilvl w:val="0"/>
          <w:numId w:val="6"/>
        </w:numPr>
        <w:jc w:val="both"/>
        <w:rPr>
          <w:i/>
          <w:lang w:val="es-MX"/>
        </w:rPr>
      </w:pPr>
      <w:r>
        <w:rPr>
          <w:i/>
          <w:lang w:val="es-MX"/>
        </w:rPr>
        <w:t>Laureate Education</w:t>
      </w:r>
      <w:r w:rsidRPr="00B739BA">
        <w:rPr>
          <w:i/>
          <w:lang w:val="es-MX"/>
        </w:rPr>
        <w:t xml:space="preserve"> realizó la encuesta entre universitarios más grande de la historia, más de 20 mil jóvenes alrededor del mundo participaron.</w:t>
      </w:r>
    </w:p>
    <w:p w:rsidR="00B739BA" w:rsidRPr="00B739BA" w:rsidRDefault="00B739BA" w:rsidP="00C13CBE">
      <w:pPr>
        <w:pStyle w:val="Prrafodelista"/>
        <w:numPr>
          <w:ilvl w:val="0"/>
          <w:numId w:val="6"/>
        </w:numPr>
        <w:jc w:val="both"/>
        <w:rPr>
          <w:i/>
          <w:lang w:val="es-MX"/>
        </w:rPr>
      </w:pPr>
      <w:r w:rsidRPr="00B739BA">
        <w:rPr>
          <w:i/>
          <w:lang w:val="es-MX"/>
        </w:rPr>
        <w:t>“Las habilidades que se enseñan en la universidad deben tener una aplicación real”</w:t>
      </w:r>
    </w:p>
    <w:p w:rsidR="006C0502" w:rsidRPr="006B4785" w:rsidRDefault="006C0502" w:rsidP="00C13CBE">
      <w:pPr>
        <w:autoSpaceDE w:val="0"/>
        <w:autoSpaceDN w:val="0"/>
        <w:adjustRightInd w:val="0"/>
        <w:jc w:val="both"/>
        <w:rPr>
          <w:rFonts w:cstheme="minorHAnsi"/>
          <w:b/>
          <w:lang w:val="es-MX"/>
        </w:rPr>
      </w:pPr>
    </w:p>
    <w:p w:rsidR="001E07F0" w:rsidRPr="004213B6" w:rsidRDefault="00025F17" w:rsidP="00C13CBE">
      <w:pPr>
        <w:jc w:val="both"/>
        <w:rPr>
          <w:lang w:val="es-MX"/>
        </w:rPr>
      </w:pPr>
      <w:r w:rsidRPr="006B4785">
        <w:rPr>
          <w:rFonts w:cstheme="minorHAnsi"/>
          <w:b/>
          <w:bCs/>
          <w:lang w:val="es-MX"/>
        </w:rPr>
        <w:t>Baltimore, M.D</w:t>
      </w:r>
      <w:proofErr w:type="gramStart"/>
      <w:r w:rsidR="001E07F0" w:rsidRPr="006B4785">
        <w:rPr>
          <w:rFonts w:cstheme="minorHAnsi"/>
          <w:b/>
          <w:bCs/>
          <w:lang w:val="es-MX"/>
        </w:rPr>
        <w:t>.</w:t>
      </w:r>
      <w:r w:rsidR="006C0502" w:rsidRPr="006B4785">
        <w:rPr>
          <w:rFonts w:cstheme="minorHAnsi"/>
          <w:b/>
          <w:bCs/>
          <w:lang w:val="es-MX"/>
        </w:rPr>
        <w:t>—</w:t>
      </w:r>
      <w:proofErr w:type="gramEnd"/>
      <w:r w:rsidR="006B4785" w:rsidRPr="006B4785">
        <w:rPr>
          <w:rFonts w:cstheme="minorHAnsi"/>
          <w:b/>
          <w:bCs/>
          <w:lang w:val="es-MX"/>
        </w:rPr>
        <w:t xml:space="preserve">Lunes, </w:t>
      </w:r>
      <w:r w:rsidR="001E07F0" w:rsidRPr="006B4785">
        <w:rPr>
          <w:rFonts w:cstheme="minorHAnsi"/>
          <w:b/>
          <w:bCs/>
          <w:lang w:val="es-MX"/>
        </w:rPr>
        <w:t>Jun</w:t>
      </w:r>
      <w:r w:rsidR="006B4785" w:rsidRPr="006B4785">
        <w:rPr>
          <w:rFonts w:cstheme="minorHAnsi"/>
          <w:b/>
          <w:bCs/>
          <w:lang w:val="es-MX"/>
        </w:rPr>
        <w:t>io</w:t>
      </w:r>
      <w:r w:rsidR="001E07F0" w:rsidRPr="006B4785">
        <w:rPr>
          <w:rFonts w:cstheme="minorHAnsi"/>
          <w:b/>
          <w:bCs/>
          <w:lang w:val="es-MX"/>
        </w:rPr>
        <w:t xml:space="preserve"> 9, 2014</w:t>
      </w:r>
      <w:r w:rsidR="006C0502" w:rsidRPr="006B4785">
        <w:rPr>
          <w:rFonts w:cstheme="minorHAnsi"/>
          <w:b/>
          <w:bCs/>
          <w:lang w:val="es-MX"/>
        </w:rPr>
        <w:t>—</w:t>
      </w:r>
      <w:r w:rsidR="006B4785">
        <w:rPr>
          <w:lang w:val="es-MX"/>
        </w:rPr>
        <w:t>Según la mayor encuesta global que se haya realizado sobre las actitudes de los e</w:t>
      </w:r>
      <w:r w:rsidR="00B739BA">
        <w:rPr>
          <w:lang w:val="es-MX"/>
        </w:rPr>
        <w:t>studiantes universitarios, éstos</w:t>
      </w:r>
      <w:r w:rsidR="006B4785" w:rsidRPr="006B4785">
        <w:rPr>
          <w:lang w:val="es-MX"/>
        </w:rPr>
        <w:t xml:space="preserve"> creen que la educación media y superior del </w:t>
      </w:r>
      <w:r w:rsidR="006B4785">
        <w:rPr>
          <w:lang w:val="es-MX"/>
        </w:rPr>
        <w:t>futuro</w:t>
      </w:r>
      <w:r w:rsidR="006B4785" w:rsidRPr="006B4785">
        <w:rPr>
          <w:lang w:val="es-MX"/>
        </w:rPr>
        <w:t xml:space="preserve"> deberá enfocarse en la empleabilidad y</w:t>
      </w:r>
      <w:r w:rsidR="00B739BA">
        <w:rPr>
          <w:lang w:val="es-MX"/>
        </w:rPr>
        <w:t xml:space="preserve"> el desarrollo </w:t>
      </w:r>
      <w:r w:rsidR="004213B6">
        <w:rPr>
          <w:lang w:val="es-MX"/>
        </w:rPr>
        <w:t>profes</w:t>
      </w:r>
      <w:r w:rsidR="006B4785" w:rsidRPr="006B4785">
        <w:rPr>
          <w:lang w:val="es-MX"/>
        </w:rPr>
        <w:t xml:space="preserve">ional de los egresados. </w:t>
      </w:r>
      <w:r w:rsidR="006B4785">
        <w:rPr>
          <w:lang w:val="es-MX"/>
        </w:rPr>
        <w:t xml:space="preserve"> </w:t>
      </w:r>
    </w:p>
    <w:p w:rsidR="001E07F0" w:rsidRDefault="001E07F0" w:rsidP="00C13CBE">
      <w:pPr>
        <w:jc w:val="both"/>
        <w:rPr>
          <w:lang w:val="es-MX"/>
        </w:rPr>
      </w:pPr>
    </w:p>
    <w:p w:rsidR="00B739BA" w:rsidRDefault="00B739BA" w:rsidP="00C13CBE">
      <w:pPr>
        <w:jc w:val="both"/>
        <w:rPr>
          <w:lang w:val="es-MX"/>
        </w:rPr>
      </w:pPr>
      <w:proofErr w:type="spellStart"/>
      <w:r>
        <w:rPr>
          <w:lang w:val="es-MX"/>
        </w:rPr>
        <w:t>Laureate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Education</w:t>
      </w:r>
      <w:proofErr w:type="spellEnd"/>
      <w:r>
        <w:rPr>
          <w:lang w:val="es-MX"/>
        </w:rPr>
        <w:t xml:space="preserve">, la red de universidades privadas más grande del mundo, contrató a la empresa </w:t>
      </w:r>
      <w:proofErr w:type="spellStart"/>
      <w:r>
        <w:rPr>
          <w:lang w:val="es-MX"/>
        </w:rPr>
        <w:t>Zogby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Analyticis</w:t>
      </w:r>
      <w:proofErr w:type="spellEnd"/>
      <w:r>
        <w:rPr>
          <w:lang w:val="es-MX"/>
        </w:rPr>
        <w:t xml:space="preserve"> para encuestar a estudiantes universitarios en 21 países.   Más de 20,800 personas participaron, haciéndola así la mayor encuesta internacional sobre la opinión de los universitarios.</w:t>
      </w:r>
    </w:p>
    <w:p w:rsidR="00E93274" w:rsidRPr="006B4785" w:rsidRDefault="00E93274" w:rsidP="00C13CBE">
      <w:pPr>
        <w:jc w:val="both"/>
        <w:rPr>
          <w:lang w:val="es-MX"/>
        </w:rPr>
      </w:pPr>
    </w:p>
    <w:p w:rsidR="001E07F0" w:rsidRPr="00971A13" w:rsidRDefault="00971A13" w:rsidP="00C13CBE">
      <w:pPr>
        <w:jc w:val="both"/>
        <w:rPr>
          <w:lang w:val="es-MX"/>
        </w:rPr>
      </w:pPr>
      <w:r w:rsidRPr="00971A13">
        <w:rPr>
          <w:lang w:val="es-MX"/>
        </w:rPr>
        <w:t>En sus respu</w:t>
      </w:r>
      <w:r w:rsidR="004213B6">
        <w:rPr>
          <w:lang w:val="es-MX"/>
        </w:rPr>
        <w:t>estas, los estudiantes expresar</w:t>
      </w:r>
      <w:r w:rsidRPr="00971A13">
        <w:rPr>
          <w:lang w:val="es-MX"/>
        </w:rPr>
        <w:t>o</w:t>
      </w:r>
      <w:r w:rsidR="004213B6">
        <w:rPr>
          <w:lang w:val="es-MX"/>
        </w:rPr>
        <w:t>n</w:t>
      </w:r>
      <w:r w:rsidRPr="00971A13">
        <w:rPr>
          <w:lang w:val="es-MX"/>
        </w:rPr>
        <w:t xml:space="preserve"> que creen que la “</w:t>
      </w:r>
      <w:r w:rsidR="004213B6">
        <w:rPr>
          <w:lang w:val="es-MX"/>
        </w:rPr>
        <w:t>u</w:t>
      </w:r>
      <w:r w:rsidRPr="00971A13">
        <w:rPr>
          <w:lang w:val="es-MX"/>
        </w:rPr>
        <w:t>niversidad del futur</w:t>
      </w:r>
      <w:r w:rsidR="004213B6">
        <w:rPr>
          <w:lang w:val="es-MX"/>
        </w:rPr>
        <w:t>o</w:t>
      </w:r>
      <w:r w:rsidRPr="00971A13">
        <w:rPr>
          <w:lang w:val="es-MX"/>
        </w:rPr>
        <w:t>” ser</w:t>
      </w:r>
      <w:r w:rsidR="004213B6">
        <w:rPr>
          <w:lang w:val="es-MX"/>
        </w:rPr>
        <w:t>á</w:t>
      </w:r>
      <w:r w:rsidRPr="00971A13">
        <w:rPr>
          <w:lang w:val="es-MX"/>
        </w:rPr>
        <w:t xml:space="preserve"> </w:t>
      </w:r>
      <w:r w:rsidR="004213B6">
        <w:rPr>
          <w:lang w:val="es-MX"/>
        </w:rPr>
        <w:t>acce</w:t>
      </w:r>
      <w:r w:rsidRPr="00971A13">
        <w:rPr>
          <w:lang w:val="es-MX"/>
        </w:rPr>
        <w:t xml:space="preserve">sible, flexible, innovadora y orientada al </w:t>
      </w:r>
      <w:r w:rsidR="004213B6">
        <w:rPr>
          <w:lang w:val="es-MX"/>
        </w:rPr>
        <w:t>m</w:t>
      </w:r>
      <w:r w:rsidRPr="00971A13">
        <w:rPr>
          <w:lang w:val="es-MX"/>
        </w:rPr>
        <w:t xml:space="preserve">ercado laboral. </w:t>
      </w:r>
      <w:r>
        <w:rPr>
          <w:lang w:val="es-MX"/>
        </w:rPr>
        <w:t xml:space="preserve"> </w:t>
      </w:r>
      <w:r w:rsidRPr="00971A13">
        <w:rPr>
          <w:lang w:val="es-MX"/>
        </w:rPr>
        <w:t>Los estudiantes pronostican que las clases se ofrecerán en momento</w:t>
      </w:r>
      <w:r>
        <w:rPr>
          <w:lang w:val="es-MX"/>
        </w:rPr>
        <w:t>s diferentes del día y del año, que las asignaturas serán accesibles y en línea, y que el aprendizaje será un proceso continuo durante toda la vida por medio de grados y programas de certificación adecuados a las necesidades del mercado</w:t>
      </w:r>
      <w:r w:rsidR="001E07F0" w:rsidRPr="00971A13">
        <w:rPr>
          <w:lang w:val="es-MX"/>
        </w:rPr>
        <w:t>.</w:t>
      </w:r>
    </w:p>
    <w:p w:rsidR="001E07F0" w:rsidRPr="00971A13" w:rsidRDefault="001E07F0" w:rsidP="00C13CBE">
      <w:pPr>
        <w:jc w:val="both"/>
        <w:rPr>
          <w:lang w:val="es-MX"/>
        </w:rPr>
      </w:pPr>
    </w:p>
    <w:p w:rsidR="001E07F0" w:rsidRPr="00971A13" w:rsidRDefault="00543629" w:rsidP="00C13CBE">
      <w:pPr>
        <w:jc w:val="both"/>
        <w:rPr>
          <w:lang w:val="es-MX"/>
        </w:rPr>
      </w:pPr>
      <w:r>
        <w:rPr>
          <w:lang w:val="es-MX"/>
        </w:rPr>
        <w:t>Entre los principales hallazgos de la encuesta se encuentran los siguientes:</w:t>
      </w:r>
    </w:p>
    <w:p w:rsidR="001E07F0" w:rsidRPr="00971A13" w:rsidRDefault="001E07F0" w:rsidP="00C13CBE">
      <w:pPr>
        <w:jc w:val="both"/>
        <w:rPr>
          <w:lang w:val="es-MX"/>
        </w:rPr>
      </w:pPr>
    </w:p>
    <w:p w:rsidR="001E07F0" w:rsidRPr="00971A13" w:rsidRDefault="00971A13" w:rsidP="00C13CBE">
      <w:pPr>
        <w:pStyle w:val="Prrafodelista"/>
        <w:numPr>
          <w:ilvl w:val="0"/>
          <w:numId w:val="5"/>
        </w:numPr>
        <w:ind w:left="714" w:hanging="357"/>
        <w:jc w:val="both"/>
        <w:rPr>
          <w:lang w:val="es-MX"/>
        </w:rPr>
      </w:pPr>
      <w:r w:rsidRPr="00290BBD">
        <w:rPr>
          <w:b/>
          <w:u w:val="single"/>
          <w:lang w:val="es-MX"/>
        </w:rPr>
        <w:t>Acces</w:t>
      </w:r>
      <w:r w:rsidR="001E07F0" w:rsidRPr="00290BBD">
        <w:rPr>
          <w:b/>
          <w:u w:val="single"/>
          <w:lang w:val="es-MX"/>
        </w:rPr>
        <w:t>ible</w:t>
      </w:r>
      <w:r w:rsidR="001E07F0" w:rsidRPr="00290BBD">
        <w:rPr>
          <w:b/>
          <w:lang w:val="es-MX"/>
        </w:rPr>
        <w:t xml:space="preserve">. </w:t>
      </w:r>
      <w:r w:rsidRPr="00971A13">
        <w:rPr>
          <w:lang w:val="es-MX"/>
        </w:rPr>
        <w:t xml:space="preserve">Casi la mitad </w:t>
      </w:r>
      <w:r w:rsidR="001E07F0" w:rsidRPr="00971A13">
        <w:rPr>
          <w:lang w:val="es-MX"/>
        </w:rPr>
        <w:t>(</w:t>
      </w:r>
      <w:r w:rsidRPr="00971A13">
        <w:rPr>
          <w:lang w:val="es-MX"/>
        </w:rPr>
        <w:t>43%</w:t>
      </w:r>
      <w:r w:rsidR="001E07F0" w:rsidRPr="00971A13">
        <w:rPr>
          <w:lang w:val="es-MX"/>
        </w:rPr>
        <w:t xml:space="preserve">) </w:t>
      </w:r>
      <w:r w:rsidRPr="00971A13">
        <w:rPr>
          <w:lang w:val="es-MX"/>
        </w:rPr>
        <w:t xml:space="preserve">de quienes respondieron creen que la Universidad del </w:t>
      </w:r>
      <w:r w:rsidR="004213B6">
        <w:rPr>
          <w:lang w:val="es-MX"/>
        </w:rPr>
        <w:t>futuro</w:t>
      </w:r>
      <w:r w:rsidRPr="00971A13">
        <w:rPr>
          <w:lang w:val="es-MX"/>
        </w:rPr>
        <w:t xml:space="preserve"> proveerá contenido en línea gratis para casi todos sus cursos</w:t>
      </w:r>
      <w:r w:rsidR="004213B6">
        <w:rPr>
          <w:lang w:val="es-MX"/>
        </w:rPr>
        <w:t>.  M</w:t>
      </w:r>
      <w:r w:rsidRPr="00971A13">
        <w:rPr>
          <w:lang w:val="es-MX"/>
        </w:rPr>
        <w:t>ás de la mitad (59%) creen que los estudiantes usar</w:t>
      </w:r>
      <w:r>
        <w:rPr>
          <w:lang w:val="es-MX"/>
        </w:rPr>
        <w:t xml:space="preserve">án las plataformas de </w:t>
      </w:r>
      <w:r w:rsidR="00917A13">
        <w:rPr>
          <w:lang w:val="es-MX"/>
        </w:rPr>
        <w:t>medios sociales</w:t>
      </w:r>
      <w:r>
        <w:rPr>
          <w:lang w:val="es-MX"/>
        </w:rPr>
        <w:t xml:space="preserve"> para aprender y, en ret</w:t>
      </w:r>
      <w:r w:rsidR="00917A13">
        <w:rPr>
          <w:lang w:val="es-MX"/>
        </w:rPr>
        <w:t xml:space="preserve">orno, enseñar a otros alumnos. </w:t>
      </w:r>
      <w:r w:rsidRPr="00917A13">
        <w:rPr>
          <w:lang w:val="es-MX"/>
        </w:rPr>
        <w:t xml:space="preserve"> </w:t>
      </w:r>
      <w:r w:rsidRPr="00971A13">
        <w:rPr>
          <w:lang w:val="es-MX"/>
        </w:rPr>
        <w:t xml:space="preserve">Adicionalmente, más de dos terceras partes (68%) creen que las universidades en el </w:t>
      </w:r>
      <w:r w:rsidR="004213B6">
        <w:rPr>
          <w:lang w:val="es-MX"/>
        </w:rPr>
        <w:t>futuro</w:t>
      </w:r>
      <w:r w:rsidRPr="00971A13">
        <w:rPr>
          <w:lang w:val="es-MX"/>
        </w:rPr>
        <w:t xml:space="preserve"> contarán con bibliotecas gratuitas en línea que permitirán a los estudiantes acceder</w:t>
      </w:r>
      <w:r w:rsidR="004213B6">
        <w:rPr>
          <w:lang w:val="es-MX"/>
        </w:rPr>
        <w:t xml:space="preserve"> </w:t>
      </w:r>
      <w:r w:rsidRPr="00971A13">
        <w:rPr>
          <w:lang w:val="es-MX"/>
        </w:rPr>
        <w:t>a  materiales de clase, libros y a otras herramientas de referencia</w:t>
      </w:r>
      <w:r w:rsidR="001E07F0" w:rsidRPr="00971A13">
        <w:rPr>
          <w:lang w:val="es-MX"/>
        </w:rPr>
        <w:t>.</w:t>
      </w:r>
    </w:p>
    <w:p w:rsidR="001E07F0" w:rsidRPr="00971A13" w:rsidRDefault="001E07F0" w:rsidP="00C13CBE">
      <w:pPr>
        <w:jc w:val="both"/>
        <w:rPr>
          <w:lang w:val="es-MX"/>
        </w:rPr>
      </w:pPr>
    </w:p>
    <w:p w:rsidR="001E07F0" w:rsidRPr="004213B6" w:rsidRDefault="001E07F0" w:rsidP="00C13CBE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290BBD">
        <w:rPr>
          <w:b/>
          <w:u w:val="single"/>
          <w:lang w:val="es-MX"/>
        </w:rPr>
        <w:t>Flexible</w:t>
      </w:r>
      <w:r w:rsidRPr="00290BBD">
        <w:rPr>
          <w:b/>
          <w:lang w:val="es-MX"/>
        </w:rPr>
        <w:t xml:space="preserve">. </w:t>
      </w:r>
      <w:r w:rsidR="00971A13" w:rsidRPr="00917A13">
        <w:rPr>
          <w:lang w:val="es-MX"/>
        </w:rPr>
        <w:t xml:space="preserve">La mayoría </w:t>
      </w:r>
      <w:r w:rsidR="00F414FA" w:rsidRPr="00917A13">
        <w:rPr>
          <w:lang w:val="es-MX"/>
        </w:rPr>
        <w:t>(52</w:t>
      </w:r>
      <w:r w:rsidR="00971A13" w:rsidRPr="00917A13">
        <w:rPr>
          <w:lang w:val="es-MX"/>
        </w:rPr>
        <w:t>%</w:t>
      </w:r>
      <w:r w:rsidR="00F414FA" w:rsidRPr="00917A13">
        <w:rPr>
          <w:lang w:val="es-MX"/>
        </w:rPr>
        <w:t>)</w:t>
      </w:r>
      <w:r w:rsidR="00F414FA" w:rsidRPr="00917A13">
        <w:rPr>
          <w:b/>
          <w:lang w:val="es-MX"/>
        </w:rPr>
        <w:t xml:space="preserve"> </w:t>
      </w:r>
      <w:r w:rsidR="00971A13" w:rsidRPr="00917A13">
        <w:rPr>
          <w:lang w:val="es-MX"/>
        </w:rPr>
        <w:t>de los participan</w:t>
      </w:r>
      <w:r w:rsidR="00917A13" w:rsidRPr="00917A13">
        <w:rPr>
          <w:lang w:val="es-MX"/>
        </w:rPr>
        <w:t>tes en la encuesta creen que los cursos se ofrecerán principalmente en todo momento del día y de la noche</w:t>
      </w:r>
      <w:r w:rsidR="004213B6">
        <w:rPr>
          <w:lang w:val="es-MX"/>
        </w:rPr>
        <w:t>;</w:t>
      </w:r>
      <w:r w:rsidR="00917A13" w:rsidRPr="00917A13">
        <w:rPr>
          <w:lang w:val="es-MX"/>
        </w:rPr>
        <w:t xml:space="preserve"> y 44% cree que </w:t>
      </w:r>
      <w:r w:rsidR="004213B6">
        <w:rPr>
          <w:lang w:val="es-MX"/>
        </w:rPr>
        <w:t>los programas no tendrán</w:t>
      </w:r>
      <w:r w:rsidR="00917A13" w:rsidRPr="00917A13">
        <w:rPr>
          <w:lang w:val="es-MX"/>
        </w:rPr>
        <w:t xml:space="preserve"> horarios fijos</w:t>
      </w:r>
      <w:r w:rsidR="00543629">
        <w:rPr>
          <w:lang w:val="es-MX"/>
        </w:rPr>
        <w:t>, si</w:t>
      </w:r>
      <w:r w:rsidR="004213B6">
        <w:rPr>
          <w:lang w:val="es-MX"/>
        </w:rPr>
        <w:t>no que se acomodarán</w:t>
      </w:r>
      <w:r w:rsidR="00917A13" w:rsidRPr="00917A13">
        <w:rPr>
          <w:lang w:val="es-MX"/>
        </w:rPr>
        <w:t xml:space="preserve"> a las necesidades de los estudiantes que trabajan o de aquellos que prefieren estudiar en horarios no convencionales. </w:t>
      </w:r>
      <w:r w:rsidR="00917A13">
        <w:rPr>
          <w:lang w:val="es-MX"/>
        </w:rPr>
        <w:t>41% de quienes contestaron</w:t>
      </w:r>
      <w:r w:rsidR="004213B6">
        <w:rPr>
          <w:lang w:val="es-MX"/>
        </w:rPr>
        <w:t>,</w:t>
      </w:r>
      <w:r w:rsidR="00917A13">
        <w:rPr>
          <w:lang w:val="es-MX"/>
        </w:rPr>
        <w:t xml:space="preserve"> creen que los estudiantes de la universidad del futuro podrán ganar certificados especializados a lo largo de su carrera, </w:t>
      </w:r>
      <w:r w:rsidR="00917A13">
        <w:rPr>
          <w:lang w:val="es-MX"/>
        </w:rPr>
        <w:lastRenderedPageBreak/>
        <w:t xml:space="preserve">tomando cursos a su propio ritmo en lugar de concentrar la formación académica en intervalos de 2 a 4 años que culminan en </w:t>
      </w:r>
      <w:r w:rsidR="004213B6">
        <w:rPr>
          <w:lang w:val="es-MX"/>
        </w:rPr>
        <w:t>la obtención de un</w:t>
      </w:r>
      <w:r w:rsidR="00917A13">
        <w:rPr>
          <w:lang w:val="es-MX"/>
        </w:rPr>
        <w:t xml:space="preserve"> título.  </w:t>
      </w:r>
    </w:p>
    <w:p w:rsidR="001E07F0" w:rsidRPr="004213B6" w:rsidRDefault="001E07F0" w:rsidP="00C13CBE">
      <w:pPr>
        <w:jc w:val="both"/>
        <w:rPr>
          <w:lang w:val="es-MX"/>
        </w:rPr>
      </w:pPr>
    </w:p>
    <w:p w:rsidR="001E07F0" w:rsidRPr="00290BBD" w:rsidRDefault="001E07F0" w:rsidP="00C13CBE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917A13">
        <w:rPr>
          <w:b/>
          <w:u w:val="single"/>
          <w:lang w:val="es-MX"/>
        </w:rPr>
        <w:t>Innova</w:t>
      </w:r>
      <w:r w:rsidR="00917A13" w:rsidRPr="00917A13">
        <w:rPr>
          <w:b/>
          <w:u w:val="single"/>
          <w:lang w:val="es-MX"/>
        </w:rPr>
        <w:t>dora</w:t>
      </w:r>
      <w:r w:rsidRPr="00917A13">
        <w:rPr>
          <w:b/>
          <w:lang w:val="es-MX"/>
        </w:rPr>
        <w:t xml:space="preserve">. </w:t>
      </w:r>
      <w:r w:rsidR="00917A13" w:rsidRPr="00917A13">
        <w:rPr>
          <w:lang w:val="es-MX"/>
        </w:rPr>
        <w:t>Más de la mitad de los estudiantes</w:t>
      </w:r>
      <w:r w:rsidRPr="00917A13">
        <w:rPr>
          <w:lang w:val="es-MX"/>
        </w:rPr>
        <w:t xml:space="preserve"> (54</w:t>
      </w:r>
      <w:r w:rsidR="00917A13" w:rsidRPr="00917A13">
        <w:rPr>
          <w:lang w:val="es-MX"/>
        </w:rPr>
        <w:t>%</w:t>
      </w:r>
      <w:r w:rsidR="00E72959" w:rsidRPr="00917A13">
        <w:rPr>
          <w:lang w:val="es-MX"/>
        </w:rPr>
        <w:t xml:space="preserve">) </w:t>
      </w:r>
      <w:r w:rsidR="00917A13" w:rsidRPr="00917A13">
        <w:rPr>
          <w:lang w:val="es-MX"/>
        </w:rPr>
        <w:t xml:space="preserve">predicen que la </w:t>
      </w:r>
      <w:r w:rsidR="004213B6">
        <w:rPr>
          <w:lang w:val="es-MX"/>
        </w:rPr>
        <w:t>u</w:t>
      </w:r>
      <w:r w:rsidR="00917A13" w:rsidRPr="00917A13">
        <w:rPr>
          <w:lang w:val="es-MX"/>
        </w:rPr>
        <w:t>niversidad del futur</w:t>
      </w:r>
      <w:r w:rsidR="00917A13">
        <w:rPr>
          <w:lang w:val="es-MX"/>
        </w:rPr>
        <w:t>o</w:t>
      </w:r>
      <w:r w:rsidR="00917A13" w:rsidRPr="00917A13">
        <w:rPr>
          <w:lang w:val="es-MX"/>
        </w:rPr>
        <w:t xml:space="preserve"> impartirá cursos que promueven la colaboración entre estudiantes, con énfasis en los proyectos grupales.  Adicionalmente,  43% consideran que los estudiantes podrán tener instrucción personalizada o tutorial en línea, quizás restando importancia a las </w:t>
      </w:r>
      <w:r w:rsidR="00917A13">
        <w:rPr>
          <w:lang w:val="es-MX"/>
        </w:rPr>
        <w:t xml:space="preserve">tradicionales </w:t>
      </w:r>
      <w:r w:rsidR="00917A13" w:rsidRPr="00917A13">
        <w:rPr>
          <w:lang w:val="es-MX"/>
        </w:rPr>
        <w:t>experiencias dentro del aula.</w:t>
      </w:r>
      <w:r w:rsidR="00917A13">
        <w:rPr>
          <w:lang w:val="es-MX"/>
        </w:rPr>
        <w:t xml:space="preserve">  </w:t>
      </w:r>
    </w:p>
    <w:p w:rsidR="001E07F0" w:rsidRPr="00543629" w:rsidRDefault="001E07F0" w:rsidP="00C13CBE">
      <w:pPr>
        <w:jc w:val="both"/>
        <w:rPr>
          <w:u w:val="single"/>
          <w:lang w:val="es-MX"/>
        </w:rPr>
      </w:pPr>
    </w:p>
    <w:p w:rsidR="001E07F0" w:rsidRDefault="00917A13" w:rsidP="00C13CBE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543629">
        <w:rPr>
          <w:b/>
          <w:u w:val="single"/>
          <w:lang w:val="es-MX"/>
        </w:rPr>
        <w:t>Orientada al Trabajo</w:t>
      </w:r>
      <w:r w:rsidR="001E07F0" w:rsidRPr="00543629">
        <w:rPr>
          <w:b/>
          <w:u w:val="single"/>
          <w:lang w:val="es-MX"/>
        </w:rPr>
        <w:t>.</w:t>
      </w:r>
      <w:r w:rsidR="001E07F0" w:rsidRPr="00290BBD">
        <w:rPr>
          <w:b/>
          <w:lang w:val="es-MX"/>
        </w:rPr>
        <w:t xml:space="preserve"> </w:t>
      </w:r>
      <w:r w:rsidRPr="004F53C6">
        <w:rPr>
          <w:lang w:val="es-MX"/>
        </w:rPr>
        <w:t xml:space="preserve">Quienes respondieron la encuesta ven que la Universidad del </w:t>
      </w:r>
      <w:r w:rsidR="004213B6">
        <w:rPr>
          <w:lang w:val="es-MX"/>
        </w:rPr>
        <w:t>futuro</w:t>
      </w:r>
      <w:r w:rsidRPr="004F53C6">
        <w:rPr>
          <w:lang w:val="es-MX"/>
        </w:rPr>
        <w:t xml:space="preserve"> está claramente enfocada </w:t>
      </w:r>
      <w:r w:rsidR="004F53C6" w:rsidRPr="004F53C6">
        <w:rPr>
          <w:lang w:val="es-MX"/>
        </w:rPr>
        <w:t>en</w:t>
      </w:r>
      <w:r w:rsidRPr="004F53C6">
        <w:rPr>
          <w:lang w:val="es-MX"/>
        </w:rPr>
        <w:t xml:space="preserve"> que sus graduados </w:t>
      </w:r>
      <w:r w:rsidR="004F53C6" w:rsidRPr="004F53C6">
        <w:rPr>
          <w:lang w:val="es-MX"/>
        </w:rPr>
        <w:t xml:space="preserve">estén preparados para sobresalir en </w:t>
      </w:r>
      <w:r w:rsidR="004F53C6">
        <w:rPr>
          <w:lang w:val="es-MX"/>
        </w:rPr>
        <w:t>los</w:t>
      </w:r>
      <w:r w:rsidR="004213B6">
        <w:rPr>
          <w:lang w:val="es-MX"/>
        </w:rPr>
        <w:t xml:space="preserve"> empleos</w:t>
      </w:r>
      <w:r w:rsidR="004F53C6">
        <w:rPr>
          <w:lang w:val="es-MX"/>
        </w:rPr>
        <w:t xml:space="preserve"> que se necesitan</w:t>
      </w:r>
      <w:r w:rsidR="004F53C6" w:rsidRPr="004F53C6">
        <w:rPr>
          <w:lang w:val="es-MX"/>
        </w:rPr>
        <w:t xml:space="preserve"> </w:t>
      </w:r>
      <w:r w:rsidR="004F53C6">
        <w:rPr>
          <w:lang w:val="es-MX"/>
        </w:rPr>
        <w:t xml:space="preserve">en </w:t>
      </w:r>
      <w:r w:rsidR="004F53C6" w:rsidRPr="004F53C6">
        <w:rPr>
          <w:lang w:val="es-MX"/>
        </w:rPr>
        <w:t>la industria y en la sociedad.</w:t>
      </w:r>
      <w:r w:rsidR="004F53C6">
        <w:rPr>
          <w:lang w:val="es-MX"/>
        </w:rPr>
        <w:t xml:space="preserve">  </w:t>
      </w:r>
      <w:r w:rsidR="004213B6">
        <w:rPr>
          <w:lang w:val="es-MX"/>
        </w:rPr>
        <w:t>61%</w:t>
      </w:r>
      <w:r w:rsidR="004F53C6" w:rsidRPr="004F53C6">
        <w:rPr>
          <w:lang w:val="es-MX"/>
        </w:rPr>
        <w:t xml:space="preserve"> cree que la mayoría de los programas ofrecidos por las universidades del futur</w:t>
      </w:r>
      <w:r w:rsidR="004F53C6">
        <w:rPr>
          <w:lang w:val="es-MX"/>
        </w:rPr>
        <w:t>o</w:t>
      </w:r>
      <w:r w:rsidR="004F53C6" w:rsidRPr="004F53C6">
        <w:rPr>
          <w:lang w:val="es-MX"/>
        </w:rPr>
        <w:t xml:space="preserve"> estarán diseñado</w:t>
      </w:r>
      <w:r w:rsidR="00F40DB1">
        <w:rPr>
          <w:lang w:val="es-MX"/>
        </w:rPr>
        <w:t>s</w:t>
      </w:r>
      <w:r w:rsidR="004F53C6" w:rsidRPr="004F53C6">
        <w:rPr>
          <w:lang w:val="es-MX"/>
        </w:rPr>
        <w:t xml:space="preserve"> por expertos de la industria y 64% predice que </w:t>
      </w:r>
      <w:r w:rsidR="004F53C6">
        <w:rPr>
          <w:lang w:val="es-MX"/>
        </w:rPr>
        <w:t xml:space="preserve">éstos se impartirán en varios idiomas.  </w:t>
      </w:r>
      <w:r w:rsidR="004F53C6" w:rsidRPr="004F53C6">
        <w:rPr>
          <w:lang w:val="es-MX"/>
        </w:rPr>
        <w:t xml:space="preserve">Más del 70% </w:t>
      </w:r>
      <w:r w:rsidR="004213B6">
        <w:rPr>
          <w:lang w:val="es-MX"/>
        </w:rPr>
        <w:t xml:space="preserve">de los encuestados </w:t>
      </w:r>
      <w:r w:rsidR="004F53C6" w:rsidRPr="004F53C6">
        <w:rPr>
          <w:lang w:val="es-MX"/>
        </w:rPr>
        <w:t xml:space="preserve">cree que se enseñarán habilidades para el </w:t>
      </w:r>
      <w:r w:rsidR="004F53C6">
        <w:rPr>
          <w:lang w:val="es-MX"/>
        </w:rPr>
        <w:t>t</w:t>
      </w:r>
      <w:r w:rsidR="004F53C6" w:rsidRPr="004F53C6">
        <w:rPr>
          <w:lang w:val="es-MX"/>
        </w:rPr>
        <w:t xml:space="preserve">rabajo </w:t>
      </w:r>
      <w:r w:rsidR="004213B6">
        <w:rPr>
          <w:lang w:val="es-MX"/>
        </w:rPr>
        <w:t xml:space="preserve">y </w:t>
      </w:r>
      <w:r w:rsidR="004F53C6">
        <w:rPr>
          <w:lang w:val="es-MX"/>
        </w:rPr>
        <w:t>no solo contenidos</w:t>
      </w:r>
      <w:r w:rsidR="001E07F0" w:rsidRPr="004F53C6">
        <w:rPr>
          <w:lang w:val="es-MX"/>
        </w:rPr>
        <w:t>.</w:t>
      </w:r>
    </w:p>
    <w:p w:rsidR="00543629" w:rsidRPr="00543629" w:rsidRDefault="00543629" w:rsidP="00C13CBE">
      <w:pPr>
        <w:pStyle w:val="Prrafodelista"/>
        <w:jc w:val="both"/>
        <w:rPr>
          <w:lang w:val="es-MX"/>
        </w:rPr>
      </w:pPr>
    </w:p>
    <w:p w:rsidR="00543629" w:rsidRPr="00971A13" w:rsidRDefault="00543629" w:rsidP="00C13CBE">
      <w:pPr>
        <w:jc w:val="both"/>
        <w:rPr>
          <w:lang w:val="es-MX"/>
        </w:rPr>
      </w:pPr>
      <w:r w:rsidRPr="006B4785">
        <w:rPr>
          <w:lang w:val="es-MX"/>
        </w:rPr>
        <w:t>“Esta encuesta demuestra que el enfoque primario de la educación universitaria, especialmente en los pa</w:t>
      </w:r>
      <w:r>
        <w:rPr>
          <w:lang w:val="es-MX"/>
        </w:rPr>
        <w:t xml:space="preserve">íses en desarrollo, es preparar a los estudiantes para el trabajo.  </w:t>
      </w:r>
      <w:r w:rsidRPr="00971A13">
        <w:rPr>
          <w:lang w:val="es-MX"/>
        </w:rPr>
        <w:t>En todos los países encuestados, la principal demanda de los alumn</w:t>
      </w:r>
      <w:r>
        <w:rPr>
          <w:lang w:val="es-MX"/>
        </w:rPr>
        <w:t>o</w:t>
      </w:r>
      <w:r w:rsidRPr="00971A13">
        <w:rPr>
          <w:lang w:val="es-MX"/>
        </w:rPr>
        <w:t xml:space="preserve">s sobre su </w:t>
      </w:r>
      <w:r>
        <w:rPr>
          <w:lang w:val="es-MX"/>
        </w:rPr>
        <w:t>educación, es que las habilidades aprendidas tengan aplicación en el mundo real</w:t>
      </w:r>
      <w:r w:rsidRPr="00971A13">
        <w:rPr>
          <w:lang w:val="es-MX"/>
        </w:rPr>
        <w:t>”</w:t>
      </w:r>
      <w:r>
        <w:rPr>
          <w:lang w:val="es-MX"/>
        </w:rPr>
        <w:t xml:space="preserve">  </w:t>
      </w:r>
      <w:r w:rsidRPr="006B4785">
        <w:rPr>
          <w:lang w:val="es-MX"/>
        </w:rPr>
        <w:t xml:space="preserve">dijo Douglas L. Becker, </w:t>
      </w:r>
      <w:r>
        <w:rPr>
          <w:lang w:val="es-MX"/>
        </w:rPr>
        <w:t xml:space="preserve">Presidente y Director General de </w:t>
      </w:r>
      <w:r w:rsidRPr="006B4785">
        <w:rPr>
          <w:lang w:val="es-MX"/>
        </w:rPr>
        <w:t>Laureate Education, Inc.</w:t>
      </w:r>
    </w:p>
    <w:p w:rsidR="001E07F0" w:rsidRPr="004F53C6" w:rsidRDefault="001E07F0" w:rsidP="00C13CBE">
      <w:pPr>
        <w:jc w:val="both"/>
        <w:rPr>
          <w:lang w:val="es-MX"/>
        </w:rPr>
      </w:pPr>
    </w:p>
    <w:p w:rsidR="001E07F0" w:rsidRPr="00697A7C" w:rsidRDefault="001E07F0" w:rsidP="00C13CBE">
      <w:pPr>
        <w:jc w:val="both"/>
        <w:rPr>
          <w:lang w:val="es-MX"/>
        </w:rPr>
      </w:pPr>
      <w:r w:rsidRPr="00697A7C">
        <w:rPr>
          <w:lang w:val="es-MX"/>
        </w:rPr>
        <w:t>“</w:t>
      </w:r>
      <w:r w:rsidR="004F53C6" w:rsidRPr="00697A7C">
        <w:rPr>
          <w:lang w:val="es-MX"/>
        </w:rPr>
        <w:t xml:space="preserve">A la luz de nuestra economía global, es necesario repensar </w:t>
      </w:r>
      <w:r w:rsidR="00697A7C" w:rsidRPr="00697A7C">
        <w:rPr>
          <w:lang w:val="es-MX"/>
        </w:rPr>
        <w:t xml:space="preserve">el </w:t>
      </w:r>
      <w:r w:rsidR="00697A7C">
        <w:rPr>
          <w:lang w:val="es-MX"/>
        </w:rPr>
        <w:t>s</w:t>
      </w:r>
      <w:r w:rsidR="00697A7C" w:rsidRPr="00697A7C">
        <w:rPr>
          <w:lang w:val="es-MX"/>
        </w:rPr>
        <w:t>istema</w:t>
      </w:r>
      <w:r w:rsidR="00697A7C">
        <w:rPr>
          <w:lang w:val="es-MX"/>
        </w:rPr>
        <w:t xml:space="preserve"> de educación </w:t>
      </w:r>
      <w:r w:rsidR="004213B6">
        <w:rPr>
          <w:lang w:val="es-MX"/>
        </w:rPr>
        <w:t>profesional</w:t>
      </w:r>
      <w:r w:rsidR="00697A7C">
        <w:rPr>
          <w:lang w:val="es-MX"/>
        </w:rPr>
        <w:t xml:space="preserve">.  Estos estudiantes nos señalan que debemos dirigirnos hacia el aprendizaje inclusivo y enfocado al mercado laboral”, dijo Becker.  </w:t>
      </w:r>
    </w:p>
    <w:p w:rsidR="001E07F0" w:rsidRPr="00697A7C" w:rsidRDefault="001E07F0" w:rsidP="00C13CBE">
      <w:pPr>
        <w:pStyle w:val="Sinespaciado"/>
        <w:tabs>
          <w:tab w:val="left" w:pos="2880"/>
        </w:tabs>
        <w:jc w:val="both"/>
        <w:rPr>
          <w:lang w:val="es-MX"/>
        </w:rPr>
      </w:pPr>
    </w:p>
    <w:p w:rsidR="001E07F0" w:rsidRPr="00697A7C" w:rsidRDefault="00697A7C" w:rsidP="00C13CBE">
      <w:pPr>
        <w:pStyle w:val="Sinespaciado"/>
        <w:jc w:val="both"/>
        <w:rPr>
          <w:lang w:val="es-MX"/>
        </w:rPr>
      </w:pPr>
      <w:r w:rsidRPr="00697A7C">
        <w:rPr>
          <w:lang w:val="es-MX"/>
        </w:rPr>
        <w:t>La respuesta de los estudiantes a la encuesta, particularmente en los países en desarrollo de Latino</w:t>
      </w:r>
      <w:r w:rsidR="00F40DB1">
        <w:rPr>
          <w:lang w:val="es-MX"/>
        </w:rPr>
        <w:t>a</w:t>
      </w:r>
      <w:r w:rsidRPr="00697A7C">
        <w:rPr>
          <w:lang w:val="es-MX"/>
        </w:rPr>
        <w:t>m</w:t>
      </w:r>
      <w:r>
        <w:rPr>
          <w:lang w:val="es-MX"/>
        </w:rPr>
        <w:t>érica y Asia</w:t>
      </w:r>
      <w:r w:rsidR="003E75FF">
        <w:rPr>
          <w:lang w:val="es-MX"/>
        </w:rPr>
        <w:t xml:space="preserve">, mostró una visión optimista </w:t>
      </w:r>
      <w:r>
        <w:rPr>
          <w:lang w:val="es-MX"/>
        </w:rPr>
        <w:t xml:space="preserve">del futuro. </w:t>
      </w:r>
      <w:r w:rsidR="004213B6">
        <w:rPr>
          <w:lang w:val="es-MX"/>
        </w:rPr>
        <w:t>62%</w:t>
      </w:r>
      <w:r w:rsidRPr="00697A7C">
        <w:rPr>
          <w:lang w:val="es-MX"/>
        </w:rPr>
        <w:t xml:space="preserve"> de los </w:t>
      </w:r>
      <w:r w:rsidR="004213B6">
        <w:rPr>
          <w:lang w:val="es-MX"/>
        </w:rPr>
        <w:t>alumno</w:t>
      </w:r>
      <w:r w:rsidRPr="00697A7C">
        <w:rPr>
          <w:lang w:val="es-MX"/>
        </w:rPr>
        <w:t>s d</w:t>
      </w:r>
      <w:r w:rsidR="00F40DB1">
        <w:rPr>
          <w:lang w:val="es-MX"/>
        </w:rPr>
        <w:t>e los países en desarrollo cree</w:t>
      </w:r>
      <w:r w:rsidRPr="00697A7C">
        <w:rPr>
          <w:lang w:val="es-MX"/>
        </w:rPr>
        <w:t xml:space="preserve"> que los cursos que se impartir</w:t>
      </w:r>
      <w:r>
        <w:rPr>
          <w:lang w:val="es-MX"/>
        </w:rPr>
        <w:t>án en el futuro serán mejores para los estudiantes, en tanto que solo 5% piensa que se</w:t>
      </w:r>
      <w:r w:rsidR="003E75FF">
        <w:rPr>
          <w:lang w:val="es-MX"/>
        </w:rPr>
        <w:t>rán pe</w:t>
      </w:r>
      <w:r w:rsidR="004213B6">
        <w:rPr>
          <w:lang w:val="es-MX"/>
        </w:rPr>
        <w:t>ores para ellos</w:t>
      </w:r>
      <w:r>
        <w:rPr>
          <w:lang w:val="es-MX"/>
        </w:rPr>
        <w:t xml:space="preserve">.  </w:t>
      </w:r>
      <w:r w:rsidR="004213B6">
        <w:rPr>
          <w:lang w:val="es-MX"/>
        </w:rPr>
        <w:t>90%</w:t>
      </w:r>
      <w:r w:rsidRPr="00697A7C">
        <w:rPr>
          <w:lang w:val="es-MX"/>
        </w:rPr>
        <w:t xml:space="preserve"> de e</w:t>
      </w:r>
      <w:r w:rsidR="004213B6">
        <w:rPr>
          <w:lang w:val="es-MX"/>
        </w:rPr>
        <w:t>stos alumnos paga</w:t>
      </w:r>
      <w:r w:rsidRPr="00697A7C">
        <w:rPr>
          <w:lang w:val="es-MX"/>
        </w:rPr>
        <w:t xml:space="preserve"> por su educación</w:t>
      </w:r>
      <w:r w:rsidR="004213B6">
        <w:rPr>
          <w:lang w:val="es-MX"/>
        </w:rPr>
        <w:t xml:space="preserve"> con fondos propios o familiares</w:t>
      </w:r>
      <w:r w:rsidRPr="00697A7C">
        <w:rPr>
          <w:lang w:val="es-MX"/>
        </w:rPr>
        <w:t xml:space="preserve"> y uno de cada tres encuestados es el primero en su familia en tener acceso a educaci</w:t>
      </w:r>
      <w:r>
        <w:rPr>
          <w:lang w:val="es-MX"/>
        </w:rPr>
        <w:t>ón superior</w:t>
      </w:r>
      <w:r w:rsidR="001E07F0" w:rsidRPr="00697A7C">
        <w:rPr>
          <w:lang w:val="es-MX"/>
        </w:rPr>
        <w:t>.</w:t>
      </w:r>
    </w:p>
    <w:p w:rsidR="001E07F0" w:rsidRPr="00697A7C" w:rsidRDefault="001E07F0" w:rsidP="00C13CBE">
      <w:pPr>
        <w:pStyle w:val="Sinespaciado"/>
        <w:jc w:val="both"/>
        <w:rPr>
          <w:lang w:val="es-MX"/>
        </w:rPr>
      </w:pPr>
    </w:p>
    <w:p w:rsidR="001E07F0" w:rsidRPr="004213B6" w:rsidRDefault="001E07F0" w:rsidP="00C13CBE">
      <w:pPr>
        <w:jc w:val="both"/>
        <w:rPr>
          <w:lang w:val="es-MX"/>
        </w:rPr>
      </w:pPr>
      <w:r w:rsidRPr="00697A7C">
        <w:rPr>
          <w:lang w:val="es-MX"/>
        </w:rPr>
        <w:t>“</w:t>
      </w:r>
      <w:r w:rsidR="00697A7C" w:rsidRPr="00697A7C">
        <w:rPr>
          <w:lang w:val="es-MX"/>
        </w:rPr>
        <w:t xml:space="preserve">Llaman la atención las similitudes que tienen estudiantes en lugares tan diferentes del mundo en lo que se refiere al </w:t>
      </w:r>
      <w:r w:rsidR="004213B6">
        <w:rPr>
          <w:lang w:val="es-MX"/>
        </w:rPr>
        <w:t>futuro</w:t>
      </w:r>
      <w:r w:rsidR="00697A7C" w:rsidRPr="00697A7C">
        <w:rPr>
          <w:lang w:val="es-MX"/>
        </w:rPr>
        <w:t xml:space="preserve"> de la educaci</w:t>
      </w:r>
      <w:r w:rsidR="00697A7C">
        <w:rPr>
          <w:lang w:val="es-MX"/>
        </w:rPr>
        <w:t xml:space="preserve">ón”, dijo </w:t>
      </w:r>
      <w:r w:rsidR="00E72959" w:rsidRPr="00697A7C">
        <w:rPr>
          <w:lang w:val="es-MX"/>
        </w:rPr>
        <w:t xml:space="preserve">Jonathan </w:t>
      </w:r>
      <w:proofErr w:type="spellStart"/>
      <w:r w:rsidRPr="00697A7C">
        <w:rPr>
          <w:lang w:val="es-MX"/>
        </w:rPr>
        <w:t>Zogby</w:t>
      </w:r>
      <w:proofErr w:type="spellEnd"/>
      <w:r w:rsidR="00B3013A" w:rsidRPr="00697A7C">
        <w:rPr>
          <w:lang w:val="es-MX"/>
        </w:rPr>
        <w:t xml:space="preserve">, </w:t>
      </w:r>
      <w:r w:rsidR="00697A7C">
        <w:rPr>
          <w:lang w:val="es-MX"/>
        </w:rPr>
        <w:t xml:space="preserve">Director General de </w:t>
      </w:r>
      <w:proofErr w:type="spellStart"/>
      <w:r w:rsidR="00E72959" w:rsidRPr="00697A7C">
        <w:rPr>
          <w:lang w:val="es-MX"/>
        </w:rPr>
        <w:t>Zogby</w:t>
      </w:r>
      <w:proofErr w:type="spellEnd"/>
      <w:r w:rsidR="00E72959" w:rsidRPr="00697A7C">
        <w:rPr>
          <w:lang w:val="es-MX"/>
        </w:rPr>
        <w:t xml:space="preserve"> </w:t>
      </w:r>
      <w:proofErr w:type="spellStart"/>
      <w:r w:rsidR="00E72959" w:rsidRPr="00697A7C">
        <w:rPr>
          <w:lang w:val="es-MX"/>
        </w:rPr>
        <w:t>Analytics</w:t>
      </w:r>
      <w:proofErr w:type="spellEnd"/>
      <w:r w:rsidR="00E72959" w:rsidRPr="00697A7C">
        <w:rPr>
          <w:lang w:val="es-MX"/>
        </w:rPr>
        <w:t xml:space="preserve">. </w:t>
      </w:r>
      <w:r w:rsidRPr="00697A7C">
        <w:rPr>
          <w:lang w:val="es-MX"/>
        </w:rPr>
        <w:t>“</w:t>
      </w:r>
      <w:r w:rsidR="00697A7C" w:rsidRPr="00697A7C">
        <w:rPr>
          <w:lang w:val="es-MX"/>
        </w:rPr>
        <w:t xml:space="preserve">Los estudiantes creen que la </w:t>
      </w:r>
      <w:r w:rsidR="004213B6">
        <w:rPr>
          <w:lang w:val="es-MX"/>
        </w:rPr>
        <w:t>‘u</w:t>
      </w:r>
      <w:r w:rsidR="00697A7C" w:rsidRPr="00697A7C">
        <w:rPr>
          <w:lang w:val="es-MX"/>
        </w:rPr>
        <w:t>niversidad del futur</w:t>
      </w:r>
      <w:r w:rsidR="004213B6">
        <w:rPr>
          <w:lang w:val="es-MX"/>
        </w:rPr>
        <w:t>o’</w:t>
      </w:r>
      <w:r w:rsidR="00697A7C" w:rsidRPr="00697A7C">
        <w:rPr>
          <w:lang w:val="es-MX"/>
        </w:rPr>
        <w:t xml:space="preserve"> debe preparar a sus alu</w:t>
      </w:r>
      <w:r w:rsidR="004213B6">
        <w:rPr>
          <w:lang w:val="es-MX"/>
        </w:rPr>
        <w:t>m</w:t>
      </w:r>
      <w:r w:rsidR="00697A7C" w:rsidRPr="00697A7C">
        <w:rPr>
          <w:lang w:val="es-MX"/>
        </w:rPr>
        <w:t xml:space="preserve">nos para las necesidades del Mercado laboral y no simplemente darles contenidos de </w:t>
      </w:r>
      <w:r w:rsidR="004213B6">
        <w:rPr>
          <w:lang w:val="es-MX"/>
        </w:rPr>
        <w:t>e</w:t>
      </w:r>
      <w:r w:rsidR="00697A7C" w:rsidRPr="00697A7C">
        <w:rPr>
          <w:lang w:val="es-MX"/>
        </w:rPr>
        <w:t>studio general</w:t>
      </w:r>
      <w:r w:rsidR="004213B6">
        <w:rPr>
          <w:lang w:val="es-MX"/>
        </w:rPr>
        <w:t>e</w:t>
      </w:r>
      <w:r w:rsidR="00697A7C" w:rsidRPr="00697A7C">
        <w:rPr>
          <w:lang w:val="es-MX"/>
        </w:rPr>
        <w:t xml:space="preserve">s. </w:t>
      </w:r>
      <w:r w:rsidR="00697A7C">
        <w:rPr>
          <w:lang w:val="es-MX"/>
        </w:rPr>
        <w:t xml:space="preserve"> </w:t>
      </w:r>
      <w:r w:rsidR="00697A7C" w:rsidRPr="004213B6">
        <w:rPr>
          <w:lang w:val="es-MX"/>
        </w:rPr>
        <w:t>También es alentador ver que los estudiantes tienen una visi</w:t>
      </w:r>
      <w:r w:rsidR="004213B6" w:rsidRPr="004213B6">
        <w:rPr>
          <w:lang w:val="es-MX"/>
        </w:rPr>
        <w:t>ó</w:t>
      </w:r>
      <w:r w:rsidR="00697A7C" w:rsidRPr="004213B6">
        <w:rPr>
          <w:lang w:val="es-MX"/>
        </w:rPr>
        <w:t>n en general optimista del futur</w:t>
      </w:r>
      <w:r w:rsidR="004213B6">
        <w:rPr>
          <w:lang w:val="es-MX"/>
        </w:rPr>
        <w:t>o</w:t>
      </w:r>
      <w:r w:rsidR="00697A7C" w:rsidRPr="004213B6">
        <w:rPr>
          <w:lang w:val="es-MX"/>
        </w:rPr>
        <w:t xml:space="preserve"> del aprendizaje universitario”.</w:t>
      </w:r>
    </w:p>
    <w:p w:rsidR="001E07F0" w:rsidRPr="004213B6" w:rsidRDefault="001E07F0" w:rsidP="00C13CBE">
      <w:pPr>
        <w:pStyle w:val="Sinespaciado"/>
        <w:jc w:val="both"/>
        <w:rPr>
          <w:lang w:val="es-MX"/>
        </w:rPr>
      </w:pPr>
    </w:p>
    <w:p w:rsidR="00F40DB1" w:rsidRDefault="00290BBD" w:rsidP="00C13CBE">
      <w:pPr>
        <w:jc w:val="both"/>
        <w:rPr>
          <w:rStyle w:val="Textoennegrita"/>
          <w:lang w:val="es-MX"/>
        </w:rPr>
      </w:pPr>
      <w:r>
        <w:rPr>
          <w:rStyle w:val="Textoennegrita"/>
          <w:lang w:val="es-MX"/>
        </w:rPr>
        <w:t>Acerca de</w:t>
      </w:r>
      <w:r w:rsidR="006C0502" w:rsidRPr="00290BBD">
        <w:rPr>
          <w:rStyle w:val="Textoennegrita"/>
          <w:lang w:val="es-MX"/>
        </w:rPr>
        <w:t xml:space="preserve"> </w:t>
      </w:r>
      <w:proofErr w:type="spellStart"/>
      <w:r w:rsidR="006C0502" w:rsidRPr="00290BBD">
        <w:rPr>
          <w:rStyle w:val="Textoennegrita"/>
          <w:lang w:val="es-MX"/>
        </w:rPr>
        <w:t>Laureate</w:t>
      </w:r>
      <w:proofErr w:type="spellEnd"/>
      <w:r w:rsidR="006C0502" w:rsidRPr="00290BBD">
        <w:rPr>
          <w:rStyle w:val="Textoennegrita"/>
          <w:lang w:val="es-MX"/>
        </w:rPr>
        <w:t xml:space="preserve"> </w:t>
      </w:r>
      <w:proofErr w:type="spellStart"/>
      <w:r w:rsidR="006C0502" w:rsidRPr="00290BBD">
        <w:rPr>
          <w:rStyle w:val="Textoennegrita"/>
          <w:lang w:val="es-MX"/>
        </w:rPr>
        <w:t>Education</w:t>
      </w:r>
      <w:proofErr w:type="spellEnd"/>
      <w:r w:rsidR="006C0502" w:rsidRPr="00290BBD">
        <w:rPr>
          <w:rStyle w:val="Textoennegrita"/>
          <w:lang w:val="es-MX"/>
        </w:rPr>
        <w:t>, Inc.</w:t>
      </w:r>
    </w:p>
    <w:p w:rsidR="006C0502" w:rsidRPr="00290BBD" w:rsidRDefault="006C0502" w:rsidP="00C13CBE">
      <w:pPr>
        <w:jc w:val="both"/>
        <w:rPr>
          <w:rFonts w:cstheme="minorHAnsi"/>
          <w:lang w:val="es-MX"/>
        </w:rPr>
      </w:pPr>
      <w:proofErr w:type="spellStart"/>
      <w:r w:rsidRPr="00697A7C">
        <w:rPr>
          <w:lang w:val="es-MX"/>
        </w:rPr>
        <w:t>Laureate</w:t>
      </w:r>
      <w:proofErr w:type="spellEnd"/>
      <w:r w:rsidRPr="00697A7C">
        <w:rPr>
          <w:lang w:val="es-MX"/>
        </w:rPr>
        <w:t xml:space="preserve"> </w:t>
      </w:r>
      <w:proofErr w:type="spellStart"/>
      <w:r w:rsidRPr="00697A7C">
        <w:rPr>
          <w:lang w:val="es-MX"/>
        </w:rPr>
        <w:t>Education</w:t>
      </w:r>
      <w:proofErr w:type="spellEnd"/>
      <w:r w:rsidRPr="00697A7C">
        <w:rPr>
          <w:lang w:val="es-MX"/>
        </w:rPr>
        <w:t xml:space="preserve"> </w:t>
      </w:r>
      <w:r w:rsidR="00697A7C" w:rsidRPr="00697A7C">
        <w:rPr>
          <w:lang w:val="es-MX"/>
        </w:rPr>
        <w:t>es el proveedor líder de educación superior.  L</w:t>
      </w:r>
      <w:r w:rsidR="00697A7C">
        <w:rPr>
          <w:lang w:val="es-MX"/>
        </w:rPr>
        <w:t xml:space="preserve">as más de 75 universidades de Laureate educan a más de </w:t>
      </w:r>
      <w:r w:rsidRPr="00697A7C">
        <w:rPr>
          <w:lang w:val="es-MX"/>
        </w:rPr>
        <w:t xml:space="preserve">850,000 </w:t>
      </w:r>
      <w:r w:rsidR="004213B6">
        <w:rPr>
          <w:lang w:val="es-MX"/>
        </w:rPr>
        <w:t>e</w:t>
      </w:r>
      <w:r w:rsidRPr="00697A7C">
        <w:rPr>
          <w:lang w:val="es-MX"/>
        </w:rPr>
        <w:t>stud</w:t>
      </w:r>
      <w:r w:rsidR="004213B6">
        <w:rPr>
          <w:lang w:val="es-MX"/>
        </w:rPr>
        <w:t>iantes</w:t>
      </w:r>
      <w:r w:rsidRPr="00697A7C">
        <w:rPr>
          <w:lang w:val="es-MX"/>
        </w:rPr>
        <w:t xml:space="preserve"> </w:t>
      </w:r>
      <w:r w:rsidR="00697A7C" w:rsidRPr="00697A7C">
        <w:rPr>
          <w:lang w:val="es-MX"/>
        </w:rPr>
        <w:t>en 29 pa</w:t>
      </w:r>
      <w:r w:rsidR="00697A7C">
        <w:rPr>
          <w:lang w:val="es-MX"/>
        </w:rPr>
        <w:t xml:space="preserve">íses en las Américas, Europa, Asia, </w:t>
      </w:r>
      <w:r w:rsidR="00697A7C">
        <w:rPr>
          <w:lang w:val="es-MX"/>
        </w:rPr>
        <w:lastRenderedPageBreak/>
        <w:t>África y el Me</w:t>
      </w:r>
      <w:r w:rsidR="004213B6">
        <w:rPr>
          <w:lang w:val="es-MX"/>
        </w:rPr>
        <w:t>di</w:t>
      </w:r>
      <w:r w:rsidR="00697A7C">
        <w:rPr>
          <w:lang w:val="es-MX"/>
        </w:rPr>
        <w:t>o Oriente.  Las universidades Laureate ofrecen programas de pregrado, maestr</w:t>
      </w:r>
      <w:r w:rsidR="004213B6">
        <w:rPr>
          <w:lang w:val="es-MX"/>
        </w:rPr>
        <w:t>ía</w:t>
      </w:r>
      <w:r w:rsidR="00697A7C">
        <w:rPr>
          <w:lang w:val="es-MX"/>
        </w:rPr>
        <w:t xml:space="preserve"> y doctorado en áreas como arquitectura, negocios, ingeniería, hospitalidad, leyes y medicina.  </w:t>
      </w:r>
      <w:r w:rsidR="00697A7C" w:rsidRPr="00697A7C">
        <w:rPr>
          <w:lang w:val="es-MX"/>
        </w:rPr>
        <w:t xml:space="preserve">En 2014, la red Laureate está celebrando su 15 aniversario. </w:t>
      </w:r>
      <w:r w:rsidR="00697A7C">
        <w:rPr>
          <w:lang w:val="es-MX"/>
        </w:rPr>
        <w:t xml:space="preserve"> </w:t>
      </w:r>
      <w:r w:rsidR="00697A7C" w:rsidRPr="00290BBD">
        <w:rPr>
          <w:lang w:val="es-MX"/>
        </w:rPr>
        <w:t xml:space="preserve">Para saber más, visite </w:t>
      </w:r>
      <w:hyperlink r:id="rId8" w:history="1">
        <w:r w:rsidRPr="00290BBD">
          <w:rPr>
            <w:rStyle w:val="Hipervnculo"/>
            <w:lang w:val="es-MX"/>
          </w:rPr>
          <w:t>www.laureate.net</w:t>
        </w:r>
      </w:hyperlink>
      <w:r w:rsidRPr="00290BBD">
        <w:rPr>
          <w:lang w:val="es-MX"/>
        </w:rPr>
        <w:t>.</w:t>
      </w:r>
    </w:p>
    <w:p w:rsidR="006C0502" w:rsidRPr="00290BBD" w:rsidRDefault="006C0502" w:rsidP="00C13CBE">
      <w:pPr>
        <w:jc w:val="both"/>
        <w:rPr>
          <w:rFonts w:cstheme="minorHAnsi"/>
          <w:lang w:val="es-MX"/>
        </w:rPr>
      </w:pPr>
    </w:p>
    <w:p w:rsidR="00290BBD" w:rsidRPr="00B739BA" w:rsidRDefault="00290BBD" w:rsidP="00C13CBE">
      <w:pPr>
        <w:jc w:val="both"/>
        <w:rPr>
          <w:rStyle w:val="Textoennegrita"/>
          <w:lang w:val="es-MX"/>
        </w:rPr>
      </w:pPr>
      <w:r w:rsidRPr="00B739BA">
        <w:rPr>
          <w:rStyle w:val="Textoennegrita"/>
          <w:lang w:val="es-MX"/>
        </w:rPr>
        <w:t xml:space="preserve">Acerca de </w:t>
      </w:r>
      <w:proofErr w:type="spellStart"/>
      <w:r w:rsidRPr="00B739BA">
        <w:rPr>
          <w:rStyle w:val="Textoennegrita"/>
          <w:lang w:val="es-MX"/>
        </w:rPr>
        <w:t>Zogby</w:t>
      </w:r>
      <w:proofErr w:type="spellEnd"/>
      <w:r w:rsidRPr="00B739BA">
        <w:rPr>
          <w:rStyle w:val="Textoennegrita"/>
          <w:lang w:val="es-MX"/>
        </w:rPr>
        <w:t xml:space="preserve"> </w:t>
      </w:r>
      <w:proofErr w:type="spellStart"/>
      <w:r w:rsidRPr="00B739BA">
        <w:rPr>
          <w:rStyle w:val="Textoennegrita"/>
          <w:lang w:val="es-MX"/>
        </w:rPr>
        <w:t>Analytics</w:t>
      </w:r>
      <w:proofErr w:type="spellEnd"/>
    </w:p>
    <w:p w:rsidR="00290BBD" w:rsidRDefault="00290BBD" w:rsidP="00C13CBE">
      <w:pPr>
        <w:jc w:val="both"/>
        <w:rPr>
          <w:rStyle w:val="Textoennegrita"/>
          <w:b w:val="0"/>
          <w:lang w:val="es-MX"/>
        </w:rPr>
      </w:pPr>
      <w:proofErr w:type="spellStart"/>
      <w:r w:rsidRPr="003E75FF">
        <w:rPr>
          <w:rStyle w:val="Textoennegrita"/>
          <w:b w:val="0"/>
          <w:lang w:val="es-MX"/>
        </w:rPr>
        <w:t>Zogby</w:t>
      </w:r>
      <w:proofErr w:type="spellEnd"/>
      <w:r w:rsidRPr="003E75FF">
        <w:rPr>
          <w:rStyle w:val="Textoennegrita"/>
          <w:b w:val="0"/>
          <w:lang w:val="es-MX"/>
        </w:rPr>
        <w:t xml:space="preserve"> </w:t>
      </w:r>
      <w:proofErr w:type="spellStart"/>
      <w:r w:rsidRPr="003E75FF">
        <w:rPr>
          <w:rStyle w:val="Textoennegrita"/>
          <w:b w:val="0"/>
          <w:lang w:val="es-MX"/>
        </w:rPr>
        <w:t>Analy</w:t>
      </w:r>
      <w:r w:rsidR="00951D79">
        <w:rPr>
          <w:rStyle w:val="Textoennegrita"/>
          <w:b w:val="0"/>
          <w:lang w:val="es-MX"/>
        </w:rPr>
        <w:t>tics</w:t>
      </w:r>
      <w:proofErr w:type="spellEnd"/>
      <w:r w:rsidR="00951D79">
        <w:rPr>
          <w:rStyle w:val="Textoennegrita"/>
          <w:b w:val="0"/>
          <w:lang w:val="es-MX"/>
        </w:rPr>
        <w:t xml:space="preserve"> es una empresa internacional de investigación de opinión pública basada en los Estados Unidos de América.</w:t>
      </w:r>
      <w:r w:rsidRPr="003E75FF">
        <w:rPr>
          <w:rStyle w:val="Textoennegrita"/>
          <w:b w:val="0"/>
          <w:lang w:val="es-MX"/>
        </w:rPr>
        <w:t xml:space="preserve">  Han realizado encuestas exitosas en una amplia variedad de industrias, incluyendo la banca, servicios médicos, agencias de gobierno, escuelas y universidades, organizaciones no lucrativas, empresas automotrices, compañías de seguros y muchas más</w:t>
      </w:r>
      <w:r w:rsidR="00951D79">
        <w:rPr>
          <w:rStyle w:val="Textoennegrita"/>
          <w:b w:val="0"/>
          <w:lang w:val="es-MX"/>
        </w:rPr>
        <w:t>.</w:t>
      </w:r>
      <w:r w:rsidRPr="003E75FF">
        <w:rPr>
          <w:rStyle w:val="Textoennegrita"/>
          <w:b w:val="0"/>
          <w:lang w:val="es-MX"/>
        </w:rPr>
        <w:t xml:space="preserve"> </w:t>
      </w:r>
      <w:r w:rsidR="00951D79">
        <w:rPr>
          <w:rStyle w:val="Textoennegrita"/>
          <w:b w:val="0"/>
          <w:lang w:val="es-MX"/>
        </w:rPr>
        <w:t xml:space="preserve"> </w:t>
      </w:r>
      <w:hyperlink r:id="rId9" w:history="1">
        <w:r w:rsidR="00951D79" w:rsidRPr="00BF183F">
          <w:rPr>
            <w:rStyle w:val="Hipervnculo"/>
            <w:lang w:val="es-MX"/>
          </w:rPr>
          <w:t>www.zogbyanalytics.com</w:t>
        </w:r>
      </w:hyperlink>
    </w:p>
    <w:p w:rsidR="00951D79" w:rsidRDefault="00951D79" w:rsidP="00C13CBE">
      <w:pPr>
        <w:jc w:val="both"/>
        <w:rPr>
          <w:rStyle w:val="Textoennegrita"/>
          <w:b w:val="0"/>
          <w:lang w:val="es-MX"/>
        </w:rPr>
      </w:pPr>
    </w:p>
    <w:p w:rsidR="00C13CBE" w:rsidRPr="00C13CBE" w:rsidRDefault="00C13CBE" w:rsidP="00C13CBE">
      <w:pPr>
        <w:jc w:val="both"/>
        <w:rPr>
          <w:rStyle w:val="Textoennegrita"/>
          <w:lang w:val="es-MX"/>
        </w:rPr>
      </w:pPr>
      <w:r w:rsidRPr="00C13CBE">
        <w:rPr>
          <w:rStyle w:val="Textoennegrita"/>
          <w:lang w:val="es-MX"/>
        </w:rPr>
        <w:t>Para más información sobre el tema contactar a:</w:t>
      </w:r>
    </w:p>
    <w:p w:rsidR="00C13CBE" w:rsidRDefault="00C13CBE" w:rsidP="00C13CBE">
      <w:pPr>
        <w:jc w:val="both"/>
        <w:rPr>
          <w:rStyle w:val="Textoennegrita"/>
          <w:b w:val="0"/>
          <w:lang w:val="es-MX"/>
        </w:rPr>
      </w:pPr>
    </w:p>
    <w:p w:rsidR="00C13CBE" w:rsidRDefault="00C13CBE" w:rsidP="00C13CBE">
      <w:pPr>
        <w:jc w:val="both"/>
        <w:rPr>
          <w:rStyle w:val="Textoennegrita"/>
          <w:b w:val="0"/>
          <w:lang w:val="es-MX"/>
        </w:rPr>
      </w:pPr>
      <w:r>
        <w:rPr>
          <w:rStyle w:val="Textoennegrita"/>
          <w:b w:val="0"/>
          <w:lang w:val="es-MX"/>
        </w:rPr>
        <w:t xml:space="preserve">Mercedes Poiré </w:t>
      </w:r>
    </w:p>
    <w:p w:rsidR="00C13CBE" w:rsidRDefault="00F40DB1" w:rsidP="00C13CBE">
      <w:pPr>
        <w:jc w:val="both"/>
        <w:rPr>
          <w:rStyle w:val="Textoennegrita"/>
          <w:b w:val="0"/>
          <w:lang w:val="es-MX"/>
        </w:rPr>
      </w:pPr>
      <w:r>
        <w:rPr>
          <w:rStyle w:val="Textoennegrita"/>
          <w:b w:val="0"/>
          <w:lang w:val="es-MX"/>
        </w:rPr>
        <w:t>Directora del Centro de Opinió</w:t>
      </w:r>
      <w:r w:rsidR="00C13CBE">
        <w:rPr>
          <w:rStyle w:val="Textoennegrita"/>
          <w:b w:val="0"/>
          <w:lang w:val="es-MX"/>
        </w:rPr>
        <w:t>n Pública UVM</w:t>
      </w:r>
    </w:p>
    <w:p w:rsidR="00C13CBE" w:rsidRPr="00F40DB1" w:rsidRDefault="002147E8" w:rsidP="00C13CBE">
      <w:pPr>
        <w:jc w:val="both"/>
        <w:rPr>
          <w:rStyle w:val="Textoennegrita"/>
          <w:b w:val="0"/>
        </w:rPr>
      </w:pPr>
      <w:hyperlink r:id="rId10" w:history="1">
        <w:r w:rsidR="00C13CBE" w:rsidRPr="00F40DB1">
          <w:rPr>
            <w:rStyle w:val="Hipervnculo"/>
          </w:rPr>
          <w:t>maria.poire@laureate.mx</w:t>
        </w:r>
      </w:hyperlink>
    </w:p>
    <w:p w:rsidR="00C13CBE" w:rsidRPr="00F40DB1" w:rsidRDefault="002147E8" w:rsidP="00C13CBE">
      <w:pPr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Tel. 91 38 50 00 Ext. 50271</w:t>
      </w:r>
      <w:bookmarkStart w:id="0" w:name="_GoBack"/>
      <w:bookmarkEnd w:id="0"/>
    </w:p>
    <w:p w:rsidR="00951D79" w:rsidRPr="00F40DB1" w:rsidRDefault="00951D79" w:rsidP="00C13CBE">
      <w:pPr>
        <w:jc w:val="both"/>
        <w:rPr>
          <w:rFonts w:cstheme="minorHAnsi"/>
          <w:b/>
        </w:rPr>
      </w:pPr>
    </w:p>
    <w:sectPr w:rsidR="00951D79" w:rsidRPr="00F40DB1" w:rsidSect="006C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6C55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E4A4B"/>
    <w:multiLevelType w:val="multilevel"/>
    <w:tmpl w:val="ECA4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B127C"/>
    <w:multiLevelType w:val="multilevel"/>
    <w:tmpl w:val="95AE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B7ADC"/>
    <w:multiLevelType w:val="hybridMultilevel"/>
    <w:tmpl w:val="8B92D6EA"/>
    <w:lvl w:ilvl="0" w:tplc="518845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D662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0882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E04C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C457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3ABF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CC22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AA89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CC88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4D0653"/>
    <w:multiLevelType w:val="hybridMultilevel"/>
    <w:tmpl w:val="8014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D1882"/>
    <w:multiLevelType w:val="hybridMultilevel"/>
    <w:tmpl w:val="E95AD4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02"/>
    <w:rsid w:val="0001386C"/>
    <w:rsid w:val="000226FD"/>
    <w:rsid w:val="00025F17"/>
    <w:rsid w:val="000D3784"/>
    <w:rsid w:val="0014244F"/>
    <w:rsid w:val="001C44E9"/>
    <w:rsid w:val="001E07F0"/>
    <w:rsid w:val="002147E8"/>
    <w:rsid w:val="00290BBD"/>
    <w:rsid w:val="002C2C32"/>
    <w:rsid w:val="002D07D9"/>
    <w:rsid w:val="003E75FF"/>
    <w:rsid w:val="004213B6"/>
    <w:rsid w:val="004D3178"/>
    <w:rsid w:val="004F53C6"/>
    <w:rsid w:val="00543629"/>
    <w:rsid w:val="005807EC"/>
    <w:rsid w:val="005E1117"/>
    <w:rsid w:val="006255D6"/>
    <w:rsid w:val="00646843"/>
    <w:rsid w:val="00697A7C"/>
    <w:rsid w:val="006B4785"/>
    <w:rsid w:val="006C0502"/>
    <w:rsid w:val="006F720C"/>
    <w:rsid w:val="007630E2"/>
    <w:rsid w:val="00855076"/>
    <w:rsid w:val="00917A13"/>
    <w:rsid w:val="00951D79"/>
    <w:rsid w:val="00971A13"/>
    <w:rsid w:val="00A20F63"/>
    <w:rsid w:val="00A7440B"/>
    <w:rsid w:val="00AB74AC"/>
    <w:rsid w:val="00B3013A"/>
    <w:rsid w:val="00B739BA"/>
    <w:rsid w:val="00BC3144"/>
    <w:rsid w:val="00BE212B"/>
    <w:rsid w:val="00C13CBE"/>
    <w:rsid w:val="00C42A34"/>
    <w:rsid w:val="00D84F31"/>
    <w:rsid w:val="00D92074"/>
    <w:rsid w:val="00DA338B"/>
    <w:rsid w:val="00DE6C72"/>
    <w:rsid w:val="00E05467"/>
    <w:rsid w:val="00E72959"/>
    <w:rsid w:val="00E93274"/>
    <w:rsid w:val="00F40DB1"/>
    <w:rsid w:val="00F414FA"/>
    <w:rsid w:val="00FA0A53"/>
    <w:rsid w:val="00FB33BE"/>
    <w:rsid w:val="00FF1280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5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83F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3F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3F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3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3F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3F5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3F5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3F5B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3F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24D1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83F5B"/>
    <w:rPr>
      <w:b/>
      <w:bCs/>
    </w:rPr>
  </w:style>
  <w:style w:type="paragraph" w:styleId="NormalWeb">
    <w:name w:val="Normal (Web)"/>
    <w:basedOn w:val="Normal"/>
    <w:uiPriority w:val="99"/>
    <w:unhideWhenUsed/>
    <w:rsid w:val="00E24D1C"/>
    <w:pPr>
      <w:spacing w:after="100" w:afterAutospacing="1"/>
    </w:pPr>
    <w:rPr>
      <w:rFonts w:ascii="Verdana" w:eastAsia="Times New Roman" w:hAnsi="Verdana"/>
      <w:sz w:val="11"/>
      <w:szCs w:val="11"/>
    </w:rPr>
  </w:style>
  <w:style w:type="paragraph" w:customStyle="1" w:styleId="NoSpacing1">
    <w:name w:val="No Spacing1"/>
    <w:basedOn w:val="Normal"/>
    <w:uiPriority w:val="1"/>
    <w:qFormat/>
    <w:rsid w:val="00E24D1C"/>
  </w:style>
  <w:style w:type="character" w:styleId="nfasis">
    <w:name w:val="Emphasis"/>
    <w:basedOn w:val="Fuentedeprrafopredeter"/>
    <w:uiPriority w:val="20"/>
    <w:qFormat/>
    <w:rsid w:val="00983F5B"/>
    <w:rPr>
      <w:rFonts w:asciiTheme="minorHAnsi" w:hAnsiTheme="minorHAnsi"/>
      <w:b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D1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4D1C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683F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3FF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83FF1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F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3FF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yshortcuts1">
    <w:name w:val="yshortcuts1"/>
    <w:uiPriority w:val="99"/>
    <w:rsid w:val="00DE28E7"/>
    <w:rPr>
      <w:rFonts w:ascii="Times New Roman" w:hAnsi="Times New Roman" w:cs="Times New Roman" w:hint="default"/>
      <w:color w:val="366388"/>
    </w:rPr>
  </w:style>
  <w:style w:type="character" w:styleId="Hipervnculovisitado">
    <w:name w:val="FollowedHyperlink"/>
    <w:basedOn w:val="Fuentedeprrafopredeter"/>
    <w:uiPriority w:val="99"/>
    <w:semiHidden/>
    <w:unhideWhenUsed/>
    <w:rsid w:val="00CA5021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83F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F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3F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983F5B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3F5B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3F5B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3F5B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3F5B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3F5B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983F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983F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983F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983F5B"/>
    <w:rPr>
      <w:rFonts w:asciiTheme="majorHAnsi" w:eastAsiaTheme="majorEastAsia" w:hAnsiTheme="majorHAnsi"/>
      <w:sz w:val="24"/>
      <w:szCs w:val="24"/>
    </w:rPr>
  </w:style>
  <w:style w:type="paragraph" w:styleId="Sinespaciado">
    <w:name w:val="No Spacing"/>
    <w:basedOn w:val="Normal"/>
    <w:uiPriority w:val="1"/>
    <w:qFormat/>
    <w:rsid w:val="00983F5B"/>
    <w:rPr>
      <w:szCs w:val="32"/>
    </w:rPr>
  </w:style>
  <w:style w:type="paragraph" w:styleId="Prrafodelista">
    <w:name w:val="List Paragraph"/>
    <w:basedOn w:val="Normal"/>
    <w:uiPriority w:val="34"/>
    <w:qFormat/>
    <w:rsid w:val="00983F5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83F5B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983F5B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83F5B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83F5B"/>
    <w:rPr>
      <w:b/>
      <w:i/>
      <w:sz w:val="24"/>
    </w:rPr>
  </w:style>
  <w:style w:type="character" w:styleId="nfasissutil">
    <w:name w:val="Subtle Emphasis"/>
    <w:uiPriority w:val="19"/>
    <w:qFormat/>
    <w:rsid w:val="00983F5B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983F5B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983F5B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983F5B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983F5B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83F5B"/>
    <w:pPr>
      <w:outlineLvl w:val="9"/>
    </w:pPr>
  </w:style>
  <w:style w:type="paragraph" w:styleId="Revisin">
    <w:name w:val="Revision"/>
    <w:hidden/>
    <w:uiPriority w:val="99"/>
    <w:semiHidden/>
    <w:rsid w:val="00BC3144"/>
    <w:pPr>
      <w:spacing w:after="0" w:line="240" w:lineRule="auto"/>
    </w:pPr>
    <w:rPr>
      <w:sz w:val="24"/>
      <w:szCs w:val="24"/>
    </w:rPr>
  </w:style>
  <w:style w:type="paragraph" w:styleId="Encabezado">
    <w:name w:val="header"/>
    <w:basedOn w:val="Normal"/>
    <w:link w:val="EncabezadoCar"/>
    <w:rsid w:val="00951D79"/>
    <w:pPr>
      <w:tabs>
        <w:tab w:val="center" w:pos="4320"/>
        <w:tab w:val="right" w:pos="8640"/>
      </w:tabs>
    </w:pPr>
    <w:rPr>
      <w:rFonts w:ascii="Verdana" w:eastAsia="Cambria" w:hAnsi="Verdana"/>
      <w:sz w:val="18"/>
      <w:lang w:bidi="ar-SA"/>
    </w:rPr>
  </w:style>
  <w:style w:type="character" w:customStyle="1" w:styleId="EncabezadoCar">
    <w:name w:val="Encabezado Car"/>
    <w:basedOn w:val="Fuentedeprrafopredeter"/>
    <w:link w:val="Encabezado"/>
    <w:rsid w:val="00951D79"/>
    <w:rPr>
      <w:rFonts w:ascii="Verdana" w:eastAsia="Cambria" w:hAnsi="Verdana"/>
      <w:sz w:val="1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5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83F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3F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3F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3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3F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3F5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3F5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3F5B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3F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24D1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83F5B"/>
    <w:rPr>
      <w:b/>
      <w:bCs/>
    </w:rPr>
  </w:style>
  <w:style w:type="paragraph" w:styleId="NormalWeb">
    <w:name w:val="Normal (Web)"/>
    <w:basedOn w:val="Normal"/>
    <w:uiPriority w:val="99"/>
    <w:unhideWhenUsed/>
    <w:rsid w:val="00E24D1C"/>
    <w:pPr>
      <w:spacing w:after="100" w:afterAutospacing="1"/>
    </w:pPr>
    <w:rPr>
      <w:rFonts w:ascii="Verdana" w:eastAsia="Times New Roman" w:hAnsi="Verdana"/>
      <w:sz w:val="11"/>
      <w:szCs w:val="11"/>
    </w:rPr>
  </w:style>
  <w:style w:type="paragraph" w:customStyle="1" w:styleId="NoSpacing1">
    <w:name w:val="No Spacing1"/>
    <w:basedOn w:val="Normal"/>
    <w:uiPriority w:val="1"/>
    <w:qFormat/>
    <w:rsid w:val="00E24D1C"/>
  </w:style>
  <w:style w:type="character" w:styleId="nfasis">
    <w:name w:val="Emphasis"/>
    <w:basedOn w:val="Fuentedeprrafopredeter"/>
    <w:uiPriority w:val="20"/>
    <w:qFormat/>
    <w:rsid w:val="00983F5B"/>
    <w:rPr>
      <w:rFonts w:asciiTheme="minorHAnsi" w:hAnsiTheme="minorHAnsi"/>
      <w:b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D1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4D1C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683F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3FF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83FF1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F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3FF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yshortcuts1">
    <w:name w:val="yshortcuts1"/>
    <w:uiPriority w:val="99"/>
    <w:rsid w:val="00DE28E7"/>
    <w:rPr>
      <w:rFonts w:ascii="Times New Roman" w:hAnsi="Times New Roman" w:cs="Times New Roman" w:hint="default"/>
      <w:color w:val="366388"/>
    </w:rPr>
  </w:style>
  <w:style w:type="character" w:styleId="Hipervnculovisitado">
    <w:name w:val="FollowedHyperlink"/>
    <w:basedOn w:val="Fuentedeprrafopredeter"/>
    <w:uiPriority w:val="99"/>
    <w:semiHidden/>
    <w:unhideWhenUsed/>
    <w:rsid w:val="00CA5021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83F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F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3F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983F5B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3F5B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3F5B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3F5B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3F5B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3F5B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983F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983F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983F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983F5B"/>
    <w:rPr>
      <w:rFonts w:asciiTheme="majorHAnsi" w:eastAsiaTheme="majorEastAsia" w:hAnsiTheme="majorHAnsi"/>
      <w:sz w:val="24"/>
      <w:szCs w:val="24"/>
    </w:rPr>
  </w:style>
  <w:style w:type="paragraph" w:styleId="Sinespaciado">
    <w:name w:val="No Spacing"/>
    <w:basedOn w:val="Normal"/>
    <w:uiPriority w:val="1"/>
    <w:qFormat/>
    <w:rsid w:val="00983F5B"/>
    <w:rPr>
      <w:szCs w:val="32"/>
    </w:rPr>
  </w:style>
  <w:style w:type="paragraph" w:styleId="Prrafodelista">
    <w:name w:val="List Paragraph"/>
    <w:basedOn w:val="Normal"/>
    <w:uiPriority w:val="34"/>
    <w:qFormat/>
    <w:rsid w:val="00983F5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83F5B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983F5B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83F5B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83F5B"/>
    <w:rPr>
      <w:b/>
      <w:i/>
      <w:sz w:val="24"/>
    </w:rPr>
  </w:style>
  <w:style w:type="character" w:styleId="nfasissutil">
    <w:name w:val="Subtle Emphasis"/>
    <w:uiPriority w:val="19"/>
    <w:qFormat/>
    <w:rsid w:val="00983F5B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983F5B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983F5B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983F5B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983F5B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83F5B"/>
    <w:pPr>
      <w:outlineLvl w:val="9"/>
    </w:pPr>
  </w:style>
  <w:style w:type="paragraph" w:styleId="Revisin">
    <w:name w:val="Revision"/>
    <w:hidden/>
    <w:uiPriority w:val="99"/>
    <w:semiHidden/>
    <w:rsid w:val="00BC3144"/>
    <w:pPr>
      <w:spacing w:after="0" w:line="240" w:lineRule="auto"/>
    </w:pPr>
    <w:rPr>
      <w:sz w:val="24"/>
      <w:szCs w:val="24"/>
    </w:rPr>
  </w:style>
  <w:style w:type="paragraph" w:styleId="Encabezado">
    <w:name w:val="header"/>
    <w:basedOn w:val="Normal"/>
    <w:link w:val="EncabezadoCar"/>
    <w:rsid w:val="00951D79"/>
    <w:pPr>
      <w:tabs>
        <w:tab w:val="center" w:pos="4320"/>
        <w:tab w:val="right" w:pos="8640"/>
      </w:tabs>
    </w:pPr>
    <w:rPr>
      <w:rFonts w:ascii="Verdana" w:eastAsia="Cambria" w:hAnsi="Verdana"/>
      <w:sz w:val="18"/>
      <w:lang w:bidi="ar-SA"/>
    </w:rPr>
  </w:style>
  <w:style w:type="character" w:customStyle="1" w:styleId="EncabezadoCar">
    <w:name w:val="Encabezado Car"/>
    <w:basedOn w:val="Fuentedeprrafopredeter"/>
    <w:link w:val="Encabezado"/>
    <w:rsid w:val="00951D79"/>
    <w:rPr>
      <w:rFonts w:ascii="Verdana" w:eastAsia="Cambria" w:hAnsi="Verdana"/>
      <w:sz w:val="1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eate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a.poire@laureate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gbyanaly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A4E5-CAD9-4E3C-9710-EF5D7EC5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1011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Milena Herrera Lopez</dc:creator>
  <cp:lastModifiedBy>Ana Rosa Gutierrez Jimenez</cp:lastModifiedBy>
  <cp:revision>3</cp:revision>
  <cp:lastPrinted>2014-05-29T12:52:00Z</cp:lastPrinted>
  <dcterms:created xsi:type="dcterms:W3CDTF">2014-06-11T15:05:00Z</dcterms:created>
  <dcterms:modified xsi:type="dcterms:W3CDTF">2014-06-11T16:02:00Z</dcterms:modified>
</cp:coreProperties>
</file>